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3B" w:rsidRDefault="009C483B" w:rsidP="00E82AE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40"/>
          <w:szCs w:val="40"/>
          <w:u w:val="single"/>
        </w:rPr>
        <w:t>ДЕСЯТЬ  "ПОЧЕМУ "ДЕТЯМ НЕОБХОДИМО ЧИТАТЬ</w:t>
      </w:r>
      <w:r>
        <w:rPr>
          <w:b/>
          <w:bCs/>
          <w:sz w:val="30"/>
          <w:szCs w:val="30"/>
        </w:rPr>
        <w:t>.</w:t>
      </w:r>
    </w:p>
    <w:p w:rsidR="009C483B" w:rsidRDefault="009C483B" w:rsidP="00E82AEB">
      <w:pPr>
        <w:jc w:val="center"/>
        <w:rPr>
          <w:noProof/>
        </w:rPr>
      </w:pPr>
    </w:p>
    <w:p w:rsidR="009C483B" w:rsidRDefault="009C483B" w:rsidP="00E82AE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40218" cy="2562225"/>
            <wp:effectExtent l="0" t="0" r="0" b="0"/>
            <wp:docPr id="4" name="Рисунок 4" descr="https://childlibrary.files.wordpress.com/2014/02/cropped-deti-chitayut-knigi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ildlibrary.files.wordpress.com/2014/02/cropped-deti-chitayut-knigi-ful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08" cy="256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3B" w:rsidRDefault="009C483B" w:rsidP="00E82AEB">
      <w:pPr>
        <w:jc w:val="center"/>
        <w:rPr>
          <w:noProof/>
        </w:rPr>
      </w:pPr>
    </w:p>
    <w:p w:rsidR="004D12F6" w:rsidRDefault="004D12F6" w:rsidP="00E82AEB">
      <w:pPr>
        <w:jc w:val="center"/>
        <w:rPr>
          <w:b/>
          <w:bCs/>
          <w:sz w:val="30"/>
          <w:szCs w:val="30"/>
        </w:rPr>
      </w:pPr>
      <w:r>
        <w:t xml:space="preserve">    </w:t>
      </w:r>
    </w:p>
    <w:p w:rsidR="004D12F6" w:rsidRPr="00E82AEB" w:rsidRDefault="004D12F6" w:rsidP="00E82AEB">
      <w:pPr>
        <w:numPr>
          <w:ilvl w:val="0"/>
          <w:numId w:val="4"/>
        </w:numPr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Благодаря чтению развивается </w:t>
      </w:r>
      <w:r w:rsidRPr="00FD69BB">
        <w:rPr>
          <w:b/>
          <w:bCs/>
          <w:sz w:val="28"/>
          <w:szCs w:val="28"/>
        </w:rPr>
        <w:t>РЕЧЬ</w:t>
      </w:r>
      <w:r w:rsidRPr="00FD69BB">
        <w:rPr>
          <w:sz w:val="28"/>
          <w:szCs w:val="28"/>
        </w:rPr>
        <w:t xml:space="preserve"> ребенка и увеличивается его словарный запас. Книга учит маленького человека выражать свои мысли и понимать сказанное другими людьми.</w:t>
      </w:r>
    </w:p>
    <w:p w:rsidR="004D12F6" w:rsidRPr="00E82AEB" w:rsidRDefault="004D12F6" w:rsidP="00E82AEB">
      <w:pPr>
        <w:numPr>
          <w:ilvl w:val="0"/>
          <w:numId w:val="4"/>
        </w:numPr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 Чтение развивает </w:t>
      </w:r>
      <w:r w:rsidRPr="00FD69BB">
        <w:rPr>
          <w:b/>
          <w:bCs/>
          <w:sz w:val="28"/>
          <w:szCs w:val="28"/>
        </w:rPr>
        <w:t>МЫШЛЕНИЕ</w:t>
      </w:r>
      <w:r w:rsidRPr="00FD69BB">
        <w:rPr>
          <w:sz w:val="28"/>
          <w:szCs w:val="28"/>
        </w:rPr>
        <w:t>.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</w:r>
    </w:p>
    <w:p w:rsidR="004D12F6" w:rsidRPr="00E82AEB" w:rsidRDefault="004D12F6" w:rsidP="00E82AEB">
      <w:pPr>
        <w:numPr>
          <w:ilvl w:val="0"/>
          <w:numId w:val="4"/>
        </w:numPr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Работа с книгой стимулирует </w:t>
      </w:r>
      <w:r w:rsidRPr="00FD69BB">
        <w:rPr>
          <w:b/>
          <w:bCs/>
          <w:sz w:val="28"/>
          <w:szCs w:val="28"/>
        </w:rPr>
        <w:t>ТВОРЧЕСКОЕ ВООБРАЖЕНИЕ</w:t>
      </w:r>
      <w:r w:rsidRPr="00FD69BB">
        <w:rPr>
          <w:sz w:val="28"/>
          <w:szCs w:val="28"/>
        </w:rPr>
        <w:t>, позволяет работать фантазии и учит детей мыслить образами.</w:t>
      </w:r>
    </w:p>
    <w:p w:rsidR="004D12F6" w:rsidRPr="00E82AEB" w:rsidRDefault="004D12F6" w:rsidP="00E82AEB">
      <w:pPr>
        <w:numPr>
          <w:ilvl w:val="0"/>
          <w:numId w:val="4"/>
        </w:numPr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Чтение развивает познавательные интересы и расширяет </w:t>
      </w:r>
      <w:r w:rsidRPr="00FD69BB">
        <w:rPr>
          <w:b/>
          <w:bCs/>
          <w:sz w:val="28"/>
          <w:szCs w:val="28"/>
        </w:rPr>
        <w:t>КРУГОЗОР</w:t>
      </w:r>
      <w:r w:rsidRPr="00FD69BB">
        <w:rPr>
          <w:sz w:val="28"/>
          <w:szCs w:val="28"/>
        </w:rPr>
        <w:t xml:space="preserve">. Из книг и периодики ребенок узнает о других странах и другом образе жизни, о природе, технике, истории и обо всем, что его интересует.  </w:t>
      </w:r>
      <w:r w:rsidRPr="00E82AEB">
        <w:rPr>
          <w:sz w:val="28"/>
          <w:szCs w:val="28"/>
        </w:rPr>
        <w:t xml:space="preserve">                        </w:t>
      </w:r>
    </w:p>
    <w:p w:rsidR="004D12F6" w:rsidRPr="00FD69B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Книги помогают ребенку </w:t>
      </w:r>
      <w:r w:rsidRPr="00FD69BB">
        <w:rPr>
          <w:b/>
          <w:bCs/>
          <w:sz w:val="28"/>
          <w:szCs w:val="28"/>
        </w:rPr>
        <w:t>ПОЗНАТЬ САМОГО СЕБЯ</w:t>
      </w:r>
      <w:r w:rsidRPr="00FD69BB">
        <w:rPr>
          <w:sz w:val="28"/>
          <w:szCs w:val="28"/>
        </w:rPr>
        <w:t>. Для чувства</w:t>
      </w:r>
      <w:r w:rsidR="00EC620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Image4" style="position:absolute;left:0;text-align:left;margin-left:-506.25pt;margin-top:37.5pt;width:78.75pt;height:51.75pt;z-index:251658240;visibility:visible;mso-position-horizontal-relative:text;mso-position-vertical-relative:text" wrapcoords="-412 0 -412 21225 21408 21225 21408 0 -412 0"/>
        </w:pict>
      </w:r>
      <w:r w:rsidRPr="00FD69BB">
        <w:rPr>
          <w:sz w:val="28"/>
          <w:szCs w:val="28"/>
        </w:rPr>
        <w:t xml:space="preserve"> собственного достоинства очень    важно знать, что другие люди думают, чувствуют и реагируют так же, как он.</w:t>
      </w:r>
    </w:p>
    <w:p w:rsidR="004D12F6" w:rsidRPr="00FD69B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Книги помогают детям </w:t>
      </w:r>
      <w:r w:rsidRPr="00FD69BB">
        <w:rPr>
          <w:b/>
          <w:bCs/>
          <w:sz w:val="28"/>
          <w:szCs w:val="28"/>
        </w:rPr>
        <w:t>ПОНЯТЬ ДРУГИХ</w:t>
      </w:r>
      <w:r w:rsidRPr="00FD69BB">
        <w:rPr>
          <w:sz w:val="28"/>
          <w:szCs w:val="28"/>
        </w:rPr>
        <w:t>. Читая книги, написанные писателями других культур и других эпох, и, видя, что их мысли и чувства похожи на наши, дети лучше понимают их и избавляются от предрассудков.</w:t>
      </w:r>
    </w:p>
    <w:p w:rsidR="004D12F6" w:rsidRPr="00FD69B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Хорошую детскую книжку можно читать ребенку вслух. Процесс совместного чтения способствует </w:t>
      </w:r>
      <w:r w:rsidRPr="00FD69BB">
        <w:rPr>
          <w:b/>
          <w:bCs/>
          <w:sz w:val="28"/>
          <w:szCs w:val="28"/>
        </w:rPr>
        <w:t>ДУХОВНОМУ ОБЩЕНИЮ</w:t>
      </w:r>
      <w:r w:rsidRPr="00FD69BB">
        <w:rPr>
          <w:sz w:val="28"/>
          <w:szCs w:val="28"/>
        </w:rPr>
        <w:t xml:space="preserve"> родителей и детей, установлению взаимопонимания, близости, доверительности.  Книга объединяет поколения.</w:t>
      </w:r>
    </w:p>
    <w:p w:rsidR="00E82AEB" w:rsidRPr="00E82AE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Книги - </w:t>
      </w:r>
      <w:r w:rsidRPr="00FD69BB">
        <w:rPr>
          <w:b/>
          <w:bCs/>
          <w:sz w:val="28"/>
          <w:szCs w:val="28"/>
        </w:rPr>
        <w:t>ПОМОЩНИКИ РОДИТЕЛЕЙ</w:t>
      </w:r>
      <w:r w:rsidRPr="00FD69BB">
        <w:rPr>
          <w:sz w:val="28"/>
          <w:szCs w:val="28"/>
        </w:rPr>
        <w:t xml:space="preserve"> 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:rsidR="004D12F6" w:rsidRPr="00FD69B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Книги придают </w:t>
      </w:r>
      <w:r w:rsidRPr="00FD69BB">
        <w:rPr>
          <w:b/>
          <w:bCs/>
          <w:sz w:val="28"/>
          <w:szCs w:val="28"/>
        </w:rPr>
        <w:t>СИЛЫ И ВДОХНОВЕНИЕ</w:t>
      </w:r>
      <w:r w:rsidRPr="00FD69BB">
        <w:rPr>
          <w:sz w:val="28"/>
          <w:szCs w:val="28"/>
        </w:rPr>
        <w:t>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4D12F6" w:rsidRPr="00FD69BB" w:rsidRDefault="004D12F6" w:rsidP="00E82A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FD69BB">
        <w:rPr>
          <w:sz w:val="28"/>
          <w:szCs w:val="28"/>
        </w:rPr>
        <w:t xml:space="preserve">Чтение - самое </w:t>
      </w:r>
      <w:r w:rsidRPr="00FD69BB">
        <w:rPr>
          <w:b/>
          <w:bCs/>
          <w:sz w:val="28"/>
          <w:szCs w:val="28"/>
        </w:rPr>
        <w:t>ДОСТУПНОЕ И ПОЛЕЗНОЕ</w:t>
      </w:r>
      <w:r w:rsidRPr="00FD69BB">
        <w:rPr>
          <w:sz w:val="28"/>
          <w:szCs w:val="28"/>
        </w:rPr>
        <w:t xml:space="preserve"> для интеллектуального и эмоционально-психического развития ребенка занятие. Книгу можно брать с собой, куда угодно. Ее можно бесплатно взять в библиотеке, и ей не нужна электросеть.</w:t>
      </w:r>
    </w:p>
    <w:p w:rsidR="0043245F" w:rsidRDefault="0043245F" w:rsidP="00E82AEB"/>
    <w:sectPr w:rsidR="0043245F" w:rsidSect="009C483B">
      <w:pgSz w:w="11906" w:h="16838"/>
      <w:pgMar w:top="227" w:right="312" w:bottom="-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7ED2"/>
    <w:multiLevelType w:val="hybridMultilevel"/>
    <w:tmpl w:val="0B286C1E"/>
    <w:lvl w:ilvl="0" w:tplc="4DDC7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F3E8E"/>
    <w:multiLevelType w:val="hybridMultilevel"/>
    <w:tmpl w:val="40C2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267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45F"/>
    <w:rsid w:val="0043245F"/>
    <w:rsid w:val="004D12F6"/>
    <w:rsid w:val="0055045F"/>
    <w:rsid w:val="005B7F70"/>
    <w:rsid w:val="009C483B"/>
    <w:rsid w:val="00E82AEB"/>
    <w:rsid w:val="00EC6205"/>
    <w:rsid w:val="00FD28F3"/>
    <w:rsid w:val="00FD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5045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04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55045F"/>
    <w:rPr>
      <w:sz w:val="24"/>
    </w:rPr>
  </w:style>
  <w:style w:type="character" w:customStyle="1" w:styleId="30">
    <w:name w:val="Основной текст 3 Знак"/>
    <w:basedOn w:val="a0"/>
    <w:link w:val="3"/>
    <w:semiHidden/>
    <w:rsid w:val="005504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4D12F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semiHidden/>
    <w:rsid w:val="004D1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12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2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2013-02-19T13:32:00Z</dcterms:created>
  <dcterms:modified xsi:type="dcterms:W3CDTF">2015-12-27T19:41:00Z</dcterms:modified>
</cp:coreProperties>
</file>